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8DC71" w14:textId="2AB867CD" w:rsidR="00FE5852" w:rsidRPr="00070F4E"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070F4E">
        <w:rPr>
          <w:rFonts w:ascii="Arial" w:eastAsia="Times New Roman" w:hAnsi="Arial" w:cs="Arial"/>
          <w:color w:val="40A0C6"/>
          <w:sz w:val="24"/>
          <w:szCs w:val="24"/>
          <w:lang w:val="de-DE" w:eastAsia="ar-SA"/>
        </w:rPr>
        <w:t>Presse-</w:t>
      </w:r>
      <w:r w:rsidRPr="005624B9">
        <w:rPr>
          <w:rFonts w:ascii="Arial" w:eastAsia="Times New Roman" w:hAnsi="Arial" w:cs="Arial"/>
          <w:color w:val="40A0C6"/>
          <w:sz w:val="24"/>
          <w:szCs w:val="24"/>
          <w:lang w:val="de-DE" w:eastAsia="ar-SA"/>
        </w:rPr>
        <w:t xml:space="preserve">Info </w:t>
      </w:r>
      <w:r w:rsidR="00F17A0A" w:rsidRPr="005624B9">
        <w:rPr>
          <w:rFonts w:ascii="Arial" w:eastAsia="Times New Roman" w:hAnsi="Arial" w:cs="Arial"/>
          <w:color w:val="40A0C6"/>
          <w:sz w:val="24"/>
          <w:szCs w:val="24"/>
          <w:lang w:val="de-DE" w:eastAsia="ar-SA"/>
        </w:rPr>
        <w:t xml:space="preserve">Naturpark </w:t>
      </w:r>
      <w:r w:rsidRPr="005624B9">
        <w:rPr>
          <w:rFonts w:ascii="Arial" w:eastAsia="Times New Roman" w:hAnsi="Arial" w:cs="Arial"/>
          <w:color w:val="40A0C6"/>
          <w:sz w:val="24"/>
          <w:szCs w:val="24"/>
          <w:lang w:val="de-DE" w:eastAsia="ar-SA"/>
        </w:rPr>
        <w:t>Ammergauer Alpen</w:t>
      </w:r>
    </w:p>
    <w:p w14:paraId="045DD0D8" w14:textId="70C33428" w:rsidR="00FE5852" w:rsidRPr="00E61FDE" w:rsidRDefault="00F17A0A"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5</w:t>
      </w:r>
      <w:r w:rsidR="00FE5852" w:rsidRPr="00070F4E">
        <w:rPr>
          <w:rFonts w:ascii="Arial" w:eastAsia="Times New Roman" w:hAnsi="Arial" w:cs="Arial"/>
          <w:color w:val="98CBE0"/>
          <w:sz w:val="20"/>
          <w:szCs w:val="20"/>
          <w:lang w:val="de-DE" w:eastAsia="ar-SA"/>
        </w:rPr>
        <w:t xml:space="preserve">. </w:t>
      </w:r>
      <w:r w:rsidR="00E61FDE">
        <w:rPr>
          <w:rFonts w:ascii="Arial" w:eastAsia="Times New Roman" w:hAnsi="Arial" w:cs="Arial"/>
          <w:color w:val="98CBE0"/>
          <w:sz w:val="20"/>
          <w:szCs w:val="20"/>
          <w:lang w:val="de-DE" w:eastAsia="ar-SA"/>
        </w:rPr>
        <w:t>Ju</w:t>
      </w:r>
      <w:r>
        <w:rPr>
          <w:rFonts w:ascii="Arial" w:eastAsia="Times New Roman" w:hAnsi="Arial" w:cs="Arial"/>
          <w:color w:val="98CBE0"/>
          <w:sz w:val="20"/>
          <w:szCs w:val="20"/>
          <w:lang w:val="de-DE" w:eastAsia="ar-SA"/>
        </w:rPr>
        <w:t>l</w:t>
      </w:r>
      <w:r w:rsidR="00E61FDE">
        <w:rPr>
          <w:rFonts w:ascii="Arial" w:eastAsia="Times New Roman" w:hAnsi="Arial" w:cs="Arial"/>
          <w:color w:val="98CBE0"/>
          <w:sz w:val="20"/>
          <w:szCs w:val="20"/>
          <w:lang w:val="de-DE" w:eastAsia="ar-SA"/>
        </w:rPr>
        <w:t>i</w:t>
      </w:r>
      <w:r w:rsidR="00FE5852" w:rsidRPr="00070F4E">
        <w:rPr>
          <w:rFonts w:ascii="Arial" w:eastAsia="Times New Roman" w:hAnsi="Arial" w:cs="Arial"/>
          <w:color w:val="98CBE0"/>
          <w:sz w:val="20"/>
          <w:szCs w:val="20"/>
          <w:lang w:val="de-DE" w:eastAsia="ar-SA"/>
        </w:rPr>
        <w:t xml:space="preserve"> 201</w:t>
      </w:r>
      <w:r w:rsidR="00F71357">
        <w:rPr>
          <w:rFonts w:ascii="Arial" w:eastAsia="Times New Roman" w:hAnsi="Arial" w:cs="Arial"/>
          <w:color w:val="98CBE0"/>
          <w:sz w:val="20"/>
          <w:szCs w:val="20"/>
          <w:lang w:val="de-DE" w:eastAsia="ar-SA"/>
        </w:rPr>
        <w:t>9</w:t>
      </w:r>
    </w:p>
    <w:p w14:paraId="1E219044" w14:textId="77777777" w:rsidR="00F71357" w:rsidRPr="00FE5852" w:rsidRDefault="00F71357" w:rsidP="00F71357">
      <w:pPr>
        <w:tabs>
          <w:tab w:val="left" w:pos="10490"/>
        </w:tabs>
        <w:suppressAutoHyphens/>
        <w:spacing w:after="0" w:line="360" w:lineRule="auto"/>
        <w:ind w:right="1212"/>
        <w:rPr>
          <w:rFonts w:ascii="Arial" w:eastAsia="Times New Roman" w:hAnsi="Arial" w:cs="Arial"/>
          <w:sz w:val="24"/>
          <w:szCs w:val="24"/>
          <w:lang w:val="de-DE" w:eastAsia="ar-SA"/>
        </w:rPr>
      </w:pPr>
    </w:p>
    <w:p w14:paraId="62EA16D8" w14:textId="77777777" w:rsidR="00F17A0A" w:rsidRDefault="00F17A0A" w:rsidP="00FE5852">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Alter Falter: Im Naturpark Ammergauer Alpen </w:t>
      </w:r>
    </w:p>
    <w:p w14:paraId="08A8311C" w14:textId="584179CA" w:rsidR="00E61FDE" w:rsidRDefault="00F17A0A" w:rsidP="00FE5852">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tummelt sich die Flora und Fauna des Jahres </w:t>
      </w:r>
    </w:p>
    <w:p w14:paraId="3192A68C" w14:textId="67AE6650" w:rsidR="00F17A0A" w:rsidRDefault="002C6AE5" w:rsidP="00F71357">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227 Quadratkilometer</w:t>
      </w:r>
      <w:bookmarkStart w:id="0" w:name="_GoBack"/>
      <w:bookmarkEnd w:id="0"/>
      <w:r w:rsidR="00F17A0A">
        <w:rPr>
          <w:rFonts w:ascii="Arial" w:eastAsia="Times New Roman" w:hAnsi="Arial" w:cs="Arial"/>
          <w:b/>
          <w:lang w:val="de-DE" w:eastAsia="ar-SA"/>
        </w:rPr>
        <w:t xml:space="preserve"> </w:t>
      </w:r>
      <w:r w:rsidR="00831CB4">
        <w:rPr>
          <w:rFonts w:ascii="Arial" w:eastAsia="Times New Roman" w:hAnsi="Arial" w:cs="Arial"/>
          <w:b/>
          <w:lang w:val="de-DE" w:eastAsia="ar-SA"/>
        </w:rPr>
        <w:t>Artenvielfalt:</w:t>
      </w:r>
      <w:r w:rsidR="008631CA">
        <w:rPr>
          <w:rFonts w:ascii="Arial" w:eastAsia="Times New Roman" w:hAnsi="Arial" w:cs="Arial"/>
          <w:b/>
          <w:lang w:val="de-DE" w:eastAsia="ar-SA"/>
        </w:rPr>
        <w:t xml:space="preserve"> </w:t>
      </w:r>
      <w:r w:rsidR="00831CB4">
        <w:rPr>
          <w:rFonts w:ascii="Arial" w:eastAsia="Times New Roman" w:hAnsi="Arial" w:cs="Arial"/>
          <w:b/>
          <w:lang w:val="de-DE" w:eastAsia="ar-SA"/>
        </w:rPr>
        <w:t>Geführte</w:t>
      </w:r>
      <w:r w:rsidR="00F17A0A">
        <w:rPr>
          <w:rFonts w:ascii="Arial" w:eastAsia="Times New Roman" w:hAnsi="Arial" w:cs="Arial"/>
          <w:b/>
          <w:lang w:val="de-DE" w:eastAsia="ar-SA"/>
        </w:rPr>
        <w:t xml:space="preserve"> Touren, Themenwege und reizvolle Routen</w:t>
      </w:r>
      <w:r w:rsidR="00831CB4">
        <w:rPr>
          <w:rFonts w:ascii="Arial" w:eastAsia="Times New Roman" w:hAnsi="Arial" w:cs="Arial"/>
          <w:b/>
          <w:lang w:val="de-DE" w:eastAsia="ar-SA"/>
        </w:rPr>
        <w:t xml:space="preserve"> </w:t>
      </w:r>
    </w:p>
    <w:p w14:paraId="6FFDFD9A" w14:textId="2803EC99" w:rsidR="00F17A0A" w:rsidRPr="00831CB4" w:rsidRDefault="000A791A" w:rsidP="00F17A0A">
      <w:pPr>
        <w:spacing w:line="240" w:lineRule="auto"/>
        <w:ind w:left="992" w:right="1070"/>
        <w:jc w:val="both"/>
        <w:rPr>
          <w:rFonts w:ascii="Arial" w:eastAsia="Times New Roman" w:hAnsi="Arial" w:cs="Arial"/>
          <w:b/>
          <w:bCs/>
          <w:lang w:val="de-DE" w:eastAsia="ar-SA"/>
        </w:rPr>
      </w:pPr>
      <w:r>
        <w:rPr>
          <w:rFonts w:ascii="Arial" w:eastAsia="Times New Roman" w:hAnsi="Arial" w:cs="Arial"/>
          <w:b/>
          <w:bCs/>
          <w:lang w:val="de-DE" w:eastAsia="ar-SA"/>
        </w:rPr>
        <w:br/>
      </w:r>
      <w:r w:rsidR="00F17A0A" w:rsidRPr="00831CB4">
        <w:rPr>
          <w:rFonts w:ascii="Arial" w:eastAsia="Times New Roman" w:hAnsi="Arial" w:cs="Arial"/>
          <w:b/>
          <w:bCs/>
          <w:lang w:val="de-DE" w:eastAsia="ar-SA"/>
        </w:rPr>
        <w:t xml:space="preserve">Schachbrettfalter, Besenheide und Johanniskraut: Sie sind Schmetterling, Blume und Heilpflanze des Jahres und wurden für das Jahr 2019 vom NABU (Naturschutzbund Deutschland e.V.) ausgelobt. Diese drei „Jahreswesen“ und </w:t>
      </w:r>
      <w:r w:rsidR="00F17A0A" w:rsidRPr="00042B30">
        <w:rPr>
          <w:rFonts w:ascii="Arial" w:eastAsia="Times New Roman" w:hAnsi="Arial" w:cs="Arial"/>
          <w:b/>
          <w:bCs/>
          <w:lang w:val="de-DE" w:eastAsia="ar-SA"/>
        </w:rPr>
        <w:t>einige weitere nennen</w:t>
      </w:r>
      <w:r w:rsidR="00F17A0A" w:rsidRPr="00831CB4">
        <w:rPr>
          <w:rFonts w:ascii="Arial" w:eastAsia="Times New Roman" w:hAnsi="Arial" w:cs="Arial"/>
          <w:b/>
          <w:bCs/>
          <w:lang w:val="de-DE" w:eastAsia="ar-SA"/>
        </w:rPr>
        <w:t xml:space="preserve"> den Naturpark Ammergauer Alpen (</w:t>
      </w:r>
      <w:hyperlink r:id="rId6" w:history="1">
        <w:r w:rsidR="00F17A0A" w:rsidRPr="00831CB4">
          <w:rPr>
            <w:rStyle w:val="Hyperlink"/>
            <w:rFonts w:ascii="Arial" w:eastAsia="Times New Roman" w:hAnsi="Arial" w:cs="Arial"/>
            <w:b/>
            <w:bCs/>
            <w:lang w:val="de-DE" w:eastAsia="ar-SA"/>
          </w:rPr>
          <w:t>www.naturpark-ammergauer-alpen.de</w:t>
        </w:r>
      </w:hyperlink>
      <w:r w:rsidR="00F17A0A" w:rsidRPr="00831CB4">
        <w:rPr>
          <w:rFonts w:ascii="Arial" w:eastAsia="Times New Roman" w:hAnsi="Arial" w:cs="Arial"/>
          <w:b/>
          <w:bCs/>
          <w:lang w:val="de-DE" w:eastAsia="ar-SA"/>
        </w:rPr>
        <w:t xml:space="preserve">) ihr Zuhause. Gäste können sich bei geführten Touren und Wanderungen auf Entdeckungsreise begeben und die prominente Tier- und Pflanzenwelt hautnah erleben. Dabei lernen sie zum einen den Naturpark genauer kennen, der sich über eine Fläche von 227 Quadratkilometern erstreckt und erfahren </w:t>
      </w:r>
      <w:r w:rsidR="00831CB4">
        <w:rPr>
          <w:rFonts w:ascii="Arial" w:eastAsia="Times New Roman" w:hAnsi="Arial" w:cs="Arial"/>
          <w:b/>
          <w:bCs/>
          <w:lang w:val="de-DE" w:eastAsia="ar-SA"/>
        </w:rPr>
        <w:t>dabei</w:t>
      </w:r>
      <w:r w:rsidR="00F17A0A" w:rsidRPr="00831CB4">
        <w:rPr>
          <w:rFonts w:ascii="Arial" w:eastAsia="Times New Roman" w:hAnsi="Arial" w:cs="Arial"/>
          <w:b/>
          <w:bCs/>
          <w:lang w:val="de-DE" w:eastAsia="ar-SA"/>
        </w:rPr>
        <w:t xml:space="preserve"> wie man sich naturverträglich verhält, wenn man </w:t>
      </w:r>
      <w:r w:rsidR="00550F8E">
        <w:rPr>
          <w:rFonts w:ascii="Arial" w:eastAsia="Times New Roman" w:hAnsi="Arial" w:cs="Arial"/>
          <w:b/>
          <w:bCs/>
          <w:lang w:val="de-DE" w:eastAsia="ar-SA"/>
        </w:rPr>
        <w:t>draußen</w:t>
      </w:r>
      <w:r w:rsidR="00F17A0A" w:rsidRPr="00831CB4">
        <w:rPr>
          <w:rFonts w:ascii="Arial" w:eastAsia="Times New Roman" w:hAnsi="Arial" w:cs="Arial"/>
          <w:b/>
          <w:bCs/>
          <w:lang w:val="de-DE" w:eastAsia="ar-SA"/>
        </w:rPr>
        <w:t xml:space="preserve"> unterwegs ist. Dafür sorgen auch die drei Ranger, die regelmäßig im Einsatz sind und sich gerne von Urlaubern mit Fragen löchern lassen. Weitere Infos zur Region und Übernachtungsmöglichkeiten: </w:t>
      </w:r>
      <w:hyperlink r:id="rId7" w:history="1">
        <w:r w:rsidR="00F17A0A" w:rsidRPr="00831CB4">
          <w:rPr>
            <w:rStyle w:val="Hyperlink"/>
            <w:rFonts w:ascii="Arial" w:eastAsia="Times New Roman" w:hAnsi="Arial" w:cs="Arial"/>
            <w:b/>
            <w:bCs/>
            <w:lang w:val="de-DE" w:eastAsia="ar-SA"/>
          </w:rPr>
          <w:t>www.ammergauer-alpen.de</w:t>
        </w:r>
      </w:hyperlink>
      <w:r w:rsidR="009753EA">
        <w:rPr>
          <w:rFonts w:ascii="Arial" w:eastAsia="Times New Roman" w:hAnsi="Arial" w:cs="Arial"/>
          <w:b/>
          <w:bCs/>
          <w:lang w:val="de-DE" w:eastAsia="ar-SA"/>
        </w:rPr>
        <w:t>.</w:t>
      </w:r>
      <w:r w:rsidR="00F17A0A" w:rsidRPr="00831CB4">
        <w:rPr>
          <w:rFonts w:ascii="Arial" w:eastAsia="Times New Roman" w:hAnsi="Arial" w:cs="Arial"/>
          <w:b/>
          <w:bCs/>
          <w:lang w:val="de-DE" w:eastAsia="ar-SA"/>
        </w:rPr>
        <w:t xml:space="preserve"> </w:t>
      </w:r>
    </w:p>
    <w:p w14:paraId="7CBFF262" w14:textId="40BB37AC" w:rsidR="008631CA" w:rsidRDefault="00AC6974" w:rsidP="00F17A0A">
      <w:pPr>
        <w:spacing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t xml:space="preserve">Er flattert über die blütenreichen Wiesen im Naturpark Ammergauer Alpen und Winzlinge könnten versuchen auf seinen Flügeln mit Bauer, Turm und König eine Partie auszufechten. Die Rede ist vom </w:t>
      </w:r>
      <w:r w:rsidR="00550F8E">
        <w:rPr>
          <w:rFonts w:ascii="Arial" w:eastAsia="Times New Roman" w:hAnsi="Arial" w:cs="Arial"/>
          <w:lang w:val="de-DE" w:eastAsia="ar-SA"/>
        </w:rPr>
        <w:t>„</w:t>
      </w:r>
      <w:proofErr w:type="spellStart"/>
      <w:r w:rsidR="00831CB4">
        <w:rPr>
          <w:rFonts w:ascii="Arial" w:eastAsia="Times New Roman" w:hAnsi="Arial" w:cs="Arial"/>
          <w:lang w:val="de-DE" w:eastAsia="ar-SA"/>
        </w:rPr>
        <w:t>Melanargia</w:t>
      </w:r>
      <w:proofErr w:type="spellEnd"/>
      <w:r w:rsidR="00831CB4">
        <w:rPr>
          <w:rFonts w:ascii="Arial" w:eastAsia="Times New Roman" w:hAnsi="Arial" w:cs="Arial"/>
          <w:lang w:val="de-DE" w:eastAsia="ar-SA"/>
        </w:rPr>
        <w:t xml:space="preserve"> </w:t>
      </w:r>
      <w:proofErr w:type="spellStart"/>
      <w:r w:rsidR="00831CB4">
        <w:rPr>
          <w:rFonts w:ascii="Arial" w:eastAsia="Times New Roman" w:hAnsi="Arial" w:cs="Arial"/>
          <w:lang w:val="de-DE" w:eastAsia="ar-SA"/>
        </w:rPr>
        <w:t>galathea</w:t>
      </w:r>
      <w:proofErr w:type="spellEnd"/>
      <w:r w:rsidR="00550F8E">
        <w:rPr>
          <w:rFonts w:ascii="Arial" w:eastAsia="Times New Roman" w:hAnsi="Arial" w:cs="Arial"/>
          <w:lang w:val="de-DE" w:eastAsia="ar-SA"/>
        </w:rPr>
        <w:t>“</w:t>
      </w:r>
      <w:r>
        <w:rPr>
          <w:rFonts w:ascii="Arial" w:eastAsia="Times New Roman" w:hAnsi="Arial" w:cs="Arial"/>
          <w:lang w:val="de-DE" w:eastAsia="ar-SA"/>
        </w:rPr>
        <w:t>. Oder ganz einfach Schachbrettfalter – für die Nicht-Lateiner. Er und seine Artgenossen sind in der Regel von Mitte Juni bis Ende August anzutreffen</w:t>
      </w:r>
      <w:r w:rsidR="008631CA">
        <w:rPr>
          <w:rFonts w:ascii="Arial" w:eastAsia="Times New Roman" w:hAnsi="Arial" w:cs="Arial"/>
          <w:lang w:val="de-DE" w:eastAsia="ar-SA"/>
        </w:rPr>
        <w:t xml:space="preserve">. Durch Düngung und frühe Mahd </w:t>
      </w:r>
      <w:r w:rsidR="008631CA" w:rsidRPr="00042B30">
        <w:rPr>
          <w:rFonts w:ascii="Arial" w:eastAsia="Times New Roman" w:hAnsi="Arial" w:cs="Arial"/>
          <w:lang w:val="de-DE" w:eastAsia="ar-SA"/>
        </w:rPr>
        <w:t>sind sie in einigen Regionen seltener geworden. „Auf die Ammergauer Alpen trifft das zum Glück nicht zu“, erklärt Naturparkkoordinatorin Nina Helmschrott. Sie</w:t>
      </w:r>
      <w:r w:rsidR="008631CA">
        <w:rPr>
          <w:rFonts w:ascii="Arial" w:eastAsia="Times New Roman" w:hAnsi="Arial" w:cs="Arial"/>
          <w:lang w:val="de-DE" w:eastAsia="ar-SA"/>
        </w:rPr>
        <w:t xml:space="preserve"> weiß auch, wo man sich den zarten Geschöpfen nähern kann. „Und das, ohne die Wege zu verlassen. Denn das ist uns im Sinne der Besucherlenkung natürlich auch ein wichtiges Anliegen.“ Ein Klassiker ist dabei eine gemütliche Wanderrunde auf dem Altherrenweg, der von Oberammergau entlang der Ammer und durch das Pulvermoos bis nach Unterammergau und wieder zurück zum Ausgangspunkt führt. </w:t>
      </w:r>
      <w:r w:rsidR="00C27FEE">
        <w:rPr>
          <w:rFonts w:ascii="Arial" w:eastAsia="Times New Roman" w:hAnsi="Arial" w:cs="Arial"/>
          <w:lang w:val="de-DE" w:eastAsia="ar-SA"/>
        </w:rPr>
        <w:t xml:space="preserve">Auch der </w:t>
      </w:r>
      <w:proofErr w:type="spellStart"/>
      <w:r w:rsidR="00C27FEE">
        <w:rPr>
          <w:rFonts w:ascii="Arial" w:eastAsia="Times New Roman" w:hAnsi="Arial" w:cs="Arial"/>
          <w:lang w:val="de-DE" w:eastAsia="ar-SA"/>
        </w:rPr>
        <w:t>Wiesmahdweg</w:t>
      </w:r>
      <w:proofErr w:type="spellEnd"/>
      <w:r w:rsidR="00C27FEE">
        <w:rPr>
          <w:rFonts w:ascii="Arial" w:eastAsia="Times New Roman" w:hAnsi="Arial" w:cs="Arial"/>
          <w:lang w:val="de-DE" w:eastAsia="ar-SA"/>
        </w:rPr>
        <w:t xml:space="preserve"> ist ideal, um Bekanntschaft mit dem prominenten Flattermann zu machen. </w:t>
      </w:r>
    </w:p>
    <w:p w14:paraId="18B351D1" w14:textId="1C0D9218" w:rsidR="009753EA" w:rsidRDefault="00C27FEE" w:rsidP="00F17A0A">
      <w:pPr>
        <w:spacing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t xml:space="preserve">Das Echte Johanniskraut trägt 2019 den Titel „Heilpflanze des Jahres“. Bekannt ist es für seine beruhigende Wirkung bei nervösen und depressiven Versstimmungen. </w:t>
      </w:r>
      <w:r w:rsidR="009753EA">
        <w:rPr>
          <w:rFonts w:ascii="Arial" w:eastAsia="Times New Roman" w:hAnsi="Arial" w:cs="Arial"/>
          <w:lang w:val="de-DE" w:eastAsia="ar-SA"/>
        </w:rPr>
        <w:t xml:space="preserve">Wo es wächst, weiß zum Beispiel Martin Unruh. Der Kräuterpädagoge nimmt Gäste auf seinen Führungen mit zum Pulver- oder Weidmoos und erklärt dabei alles über den natürlichen Stimmungsaufheller. Hier </w:t>
      </w:r>
      <w:r w:rsidR="00550F8E">
        <w:rPr>
          <w:rFonts w:ascii="Arial" w:eastAsia="Times New Roman" w:hAnsi="Arial" w:cs="Arial"/>
          <w:lang w:val="de-DE" w:eastAsia="ar-SA"/>
        </w:rPr>
        <w:t>wächst</w:t>
      </w:r>
      <w:r w:rsidR="009753EA">
        <w:rPr>
          <w:rFonts w:ascii="Arial" w:eastAsia="Times New Roman" w:hAnsi="Arial" w:cs="Arial"/>
          <w:lang w:val="de-DE" w:eastAsia="ar-SA"/>
        </w:rPr>
        <w:t xml:space="preserve"> auch die Besenheide, ihres Zeichens Blume des Jahres, die von Bienen gerne angeflogen wird. </w:t>
      </w:r>
    </w:p>
    <w:p w14:paraId="17481499" w14:textId="434AF9BD" w:rsidR="000A791A" w:rsidRPr="00FE5852" w:rsidRDefault="000A791A" w:rsidP="000A791A">
      <w:pPr>
        <w:spacing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t xml:space="preserve">Wer weiter in die Natur eintauchen möchte, sucht sich einen der zahlreichen Themenwege aus und entdeckt dabei die fünf Landschaften des Naturparks: </w:t>
      </w:r>
      <w:r w:rsidRPr="000A791A">
        <w:rPr>
          <w:rFonts w:ascii="Arial" w:eastAsia="Times New Roman" w:hAnsi="Arial" w:cs="Arial"/>
          <w:lang w:val="de-DE" w:eastAsia="ar-SA"/>
        </w:rPr>
        <w:t>Wald, Fluss, Gebirge, Moor und Wiese</w:t>
      </w:r>
      <w:r>
        <w:rPr>
          <w:rFonts w:ascii="Arial" w:eastAsia="Times New Roman" w:hAnsi="Arial" w:cs="Arial"/>
          <w:lang w:val="de-DE" w:eastAsia="ar-SA"/>
        </w:rPr>
        <w:t xml:space="preserve">. Für weitere Fragen stehen die drei Ranger des Naturparks gerne zur Verfügung. Im Rahmen des Angebots „Frag den Ranger“ trifft man sie am 28. Juli sowie am 7. September zwischen 10 und 15 Uhr sowohl am Weidmoos (Arme-Seelen-Straße) als auch am </w:t>
      </w:r>
      <w:proofErr w:type="spellStart"/>
      <w:r>
        <w:rPr>
          <w:rFonts w:ascii="Arial" w:eastAsia="Times New Roman" w:hAnsi="Arial" w:cs="Arial"/>
          <w:lang w:val="de-DE" w:eastAsia="ar-SA"/>
        </w:rPr>
        <w:t>Zeitberg</w:t>
      </w:r>
      <w:proofErr w:type="spellEnd"/>
      <w:r>
        <w:rPr>
          <w:rFonts w:ascii="Arial" w:eastAsia="Times New Roman" w:hAnsi="Arial" w:cs="Arial"/>
          <w:lang w:val="de-DE" w:eastAsia="ar-SA"/>
        </w:rPr>
        <w:t xml:space="preserve"> am </w:t>
      </w:r>
      <w:proofErr w:type="spellStart"/>
      <w:r>
        <w:rPr>
          <w:rFonts w:ascii="Arial" w:eastAsia="Times New Roman" w:hAnsi="Arial" w:cs="Arial"/>
          <w:lang w:val="de-DE" w:eastAsia="ar-SA"/>
        </w:rPr>
        <w:t>Hörnle</w:t>
      </w:r>
      <w:proofErr w:type="spellEnd"/>
      <w:r>
        <w:rPr>
          <w:rFonts w:ascii="Arial" w:eastAsia="Times New Roman" w:hAnsi="Arial" w:cs="Arial"/>
          <w:lang w:val="de-DE" w:eastAsia="ar-SA"/>
        </w:rPr>
        <w:t xml:space="preserve">. </w:t>
      </w:r>
    </w:p>
    <w:p w14:paraId="0AD5B9E2" w14:textId="77777777"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FE5852">
        <w:rPr>
          <w:rFonts w:ascii="Arial" w:eastAsia="Times New Roman" w:hAnsi="Arial" w:cs="Arial"/>
          <w:b/>
          <w:lang w:val="de-DE" w:eastAsia="ar-SA"/>
        </w:rPr>
        <w:t>Weitere Infos zur Region Ammergauer Alpen</w:t>
      </w:r>
      <w:r w:rsidR="001334E6">
        <w:rPr>
          <w:rFonts w:ascii="Arial" w:eastAsia="Times New Roman" w:hAnsi="Arial" w:cs="Arial"/>
          <w:b/>
          <w:lang w:val="de-DE" w:eastAsia="ar-SA"/>
        </w:rPr>
        <w:t>:</w:t>
      </w:r>
    </w:p>
    <w:p w14:paraId="4448BC50" w14:textId="77777777"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r w:rsidRPr="00FE5852">
        <w:rPr>
          <w:rFonts w:ascii="Arial" w:eastAsia="Times New Roman" w:hAnsi="Arial" w:cs="Arial"/>
          <w:lang w:val="de-DE" w:eastAsia="ar-SA"/>
        </w:rPr>
        <w:t xml:space="preserve">Ammergauer Alpen GmbH, Eugen-Papst-Str. </w:t>
      </w:r>
      <w:r w:rsidRPr="00FE5852">
        <w:rPr>
          <w:rFonts w:ascii="Arial" w:eastAsia="Times New Roman" w:hAnsi="Arial" w:cs="Arial"/>
          <w:lang w:val="es-ES" w:eastAsia="ar-SA"/>
        </w:rPr>
        <w:t xml:space="preserve">9a, 82487 Oberammergau, </w:t>
      </w:r>
    </w:p>
    <w:p w14:paraId="356D1F28" w14:textId="77777777" w:rsidR="009D1F67" w:rsidRPr="002C6AE5"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fr-FR" w:eastAsia="ar-SA"/>
        </w:rPr>
      </w:pPr>
      <w:r w:rsidRPr="00FE5852">
        <w:rPr>
          <w:rFonts w:ascii="Arial" w:eastAsia="Times New Roman" w:hAnsi="Arial" w:cs="Arial"/>
          <w:lang w:val="es-ES" w:eastAsia="ar-SA"/>
        </w:rPr>
        <w:t xml:space="preserve">Tel: 08822/922 740, </w:t>
      </w:r>
      <w:hyperlink r:id="rId8" w:history="1">
        <w:r w:rsidRPr="002C6AE5">
          <w:rPr>
            <w:rStyle w:val="Hyperlink"/>
            <w:rFonts w:ascii="Arial" w:hAnsi="Arial" w:cs="Arial"/>
            <w:lang w:val="fr-FR"/>
          </w:rPr>
          <w:t>info@ammergauer-alpen.de</w:t>
        </w:r>
      </w:hyperlink>
      <w:r w:rsidRPr="002C6AE5">
        <w:rPr>
          <w:rFonts w:ascii="Arial" w:eastAsia="Times New Roman" w:hAnsi="Arial" w:cs="Arial"/>
          <w:lang w:val="fr-FR" w:eastAsia="ar-SA"/>
        </w:rPr>
        <w:t xml:space="preserve">, </w:t>
      </w:r>
    </w:p>
    <w:p w14:paraId="3651100F" w14:textId="77777777" w:rsidR="00BC4689" w:rsidRPr="009D1F67" w:rsidRDefault="002C6AE5" w:rsidP="009D1F6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hyperlink r:id="rId9" w:history="1">
        <w:r w:rsidR="009D1F67" w:rsidRPr="00A85041">
          <w:rPr>
            <w:rStyle w:val="Hyperlink"/>
            <w:rFonts w:ascii="Arial" w:eastAsia="Times New Roman" w:hAnsi="Arial" w:cs="Arial"/>
            <w:lang w:val="es-ES" w:eastAsia="ar-SA"/>
          </w:rPr>
          <w:t>www.ammergauer-alpen.de</w:t>
        </w:r>
      </w:hyperlink>
      <w:r w:rsidR="009D1F67">
        <w:rPr>
          <w:rFonts w:ascii="Arial" w:eastAsia="Times New Roman" w:hAnsi="Arial" w:cs="Arial"/>
          <w:lang w:val="es-ES" w:eastAsia="ar-SA"/>
        </w:rPr>
        <w:t xml:space="preserve">, </w:t>
      </w:r>
      <w:hyperlink r:id="rId10" w:history="1">
        <w:r w:rsidR="009D1F67" w:rsidRPr="002C6AE5">
          <w:rPr>
            <w:rStyle w:val="Hyperlink"/>
            <w:rFonts w:ascii="Arial" w:eastAsia="Times New Roman" w:hAnsi="Arial" w:cs="Arial"/>
            <w:lang w:val="fr-FR" w:eastAsia="ar-SA"/>
          </w:rPr>
          <w:t>www.ammergauer-alpen.de/naturpark</w:t>
        </w:r>
      </w:hyperlink>
      <w:r w:rsidR="009D1F67" w:rsidRPr="002C6AE5">
        <w:rPr>
          <w:rFonts w:ascii="Arial" w:eastAsia="Times New Roman" w:hAnsi="Arial" w:cs="Arial"/>
          <w:lang w:val="fr-FR" w:eastAsia="ar-SA"/>
        </w:rPr>
        <w:t xml:space="preserve"> </w:t>
      </w:r>
    </w:p>
    <w:sectPr w:rsidR="00BC4689" w:rsidRPr="009D1F67" w:rsidSect="001131ED">
      <w:footerReference w:type="default" r:id="rId11"/>
      <w:headerReference w:type="first" r:id="rId12"/>
      <w:footerReference w:type="first" r:id="rId13"/>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872CD" w14:textId="77777777" w:rsidR="001147FD" w:rsidRDefault="001147FD" w:rsidP="00077716">
      <w:pPr>
        <w:spacing w:after="0" w:line="240" w:lineRule="auto"/>
      </w:pPr>
      <w:r>
        <w:separator/>
      </w:r>
    </w:p>
  </w:endnote>
  <w:endnote w:type="continuationSeparator" w:id="0">
    <w:p w14:paraId="3B953CF0" w14:textId="77777777" w:rsidR="001147FD" w:rsidRDefault="001147F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5182" w14:textId="77777777" w:rsidR="005F0397" w:rsidRPr="00611970" w:rsidRDefault="005F0397"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EA2994E" w14:textId="77777777" w:rsidR="005F0397" w:rsidRPr="00077716" w:rsidRDefault="005F0397"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EE01E34" w14:textId="77777777" w:rsidR="005F0397" w:rsidRPr="00077716" w:rsidRDefault="005F0397">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EDA3" w14:textId="77777777" w:rsidR="005F0397" w:rsidRPr="00611970" w:rsidRDefault="005F039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A227808" w14:textId="77777777" w:rsidR="005F0397" w:rsidRPr="00077716" w:rsidRDefault="005F039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763A173" w14:textId="77777777" w:rsidR="005F0397" w:rsidRPr="00944CF7" w:rsidRDefault="005F039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F3D91" w14:textId="77777777" w:rsidR="001147FD" w:rsidRDefault="001147FD" w:rsidP="00077716">
      <w:pPr>
        <w:spacing w:after="0" w:line="240" w:lineRule="auto"/>
      </w:pPr>
      <w:r>
        <w:separator/>
      </w:r>
    </w:p>
  </w:footnote>
  <w:footnote w:type="continuationSeparator" w:id="0">
    <w:p w14:paraId="7A989DF8" w14:textId="77777777" w:rsidR="001147FD" w:rsidRDefault="001147FD"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DFA1" w14:textId="77777777" w:rsidR="005F0397" w:rsidRPr="00944CF7" w:rsidRDefault="00DB2F5B"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2023E269" wp14:editId="1BB1A366">
              <wp:simplePos x="0" y="0"/>
              <wp:positionH relativeFrom="column">
                <wp:posOffset>-910590</wp:posOffset>
              </wp:positionH>
              <wp:positionV relativeFrom="paragraph">
                <wp:posOffset>307340</wp:posOffset>
              </wp:positionV>
              <wp:extent cx="592294345" cy="50165"/>
              <wp:effectExtent l="0" t="19050" r="8255"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DF5BA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08D63DF3" wp14:editId="1E13481B">
              <wp:simplePos x="0" y="0"/>
              <wp:positionH relativeFrom="column">
                <wp:posOffset>673100</wp:posOffset>
              </wp:positionH>
              <wp:positionV relativeFrom="paragraph">
                <wp:posOffset>-152400</wp:posOffset>
              </wp:positionV>
              <wp:extent cx="7683500" cy="528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E975" w14:textId="77777777" w:rsidR="005F0397" w:rsidRPr="00D53EA7" w:rsidRDefault="005F0397" w:rsidP="005F0397">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D63DF3"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4C1E975" w14:textId="77777777" w:rsidR="005F0397" w:rsidRPr="00D53EA7" w:rsidRDefault="005F0397" w:rsidP="005F0397">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DE"/>
    <w:rsid w:val="000107ED"/>
    <w:rsid w:val="000218D6"/>
    <w:rsid w:val="00042B30"/>
    <w:rsid w:val="00060E9C"/>
    <w:rsid w:val="00070F4E"/>
    <w:rsid w:val="00077716"/>
    <w:rsid w:val="00081C89"/>
    <w:rsid w:val="000A791A"/>
    <w:rsid w:val="000F0561"/>
    <w:rsid w:val="000F3539"/>
    <w:rsid w:val="001131ED"/>
    <w:rsid w:val="001147FD"/>
    <w:rsid w:val="001334E6"/>
    <w:rsid w:val="001346DB"/>
    <w:rsid w:val="001E076E"/>
    <w:rsid w:val="001F4AD2"/>
    <w:rsid w:val="00222A61"/>
    <w:rsid w:val="00254D7D"/>
    <w:rsid w:val="00257849"/>
    <w:rsid w:val="00261568"/>
    <w:rsid w:val="00283532"/>
    <w:rsid w:val="00290428"/>
    <w:rsid w:val="002A42D4"/>
    <w:rsid w:val="002A5161"/>
    <w:rsid w:val="002C6AE5"/>
    <w:rsid w:val="00337A89"/>
    <w:rsid w:val="003A5EED"/>
    <w:rsid w:val="003D0B43"/>
    <w:rsid w:val="003E00C3"/>
    <w:rsid w:val="00420F51"/>
    <w:rsid w:val="0043615C"/>
    <w:rsid w:val="00442462"/>
    <w:rsid w:val="004B5345"/>
    <w:rsid w:val="004F0DAA"/>
    <w:rsid w:val="00517B96"/>
    <w:rsid w:val="005467C3"/>
    <w:rsid w:val="00550B0D"/>
    <w:rsid w:val="00550F8E"/>
    <w:rsid w:val="005624B9"/>
    <w:rsid w:val="005724C5"/>
    <w:rsid w:val="00587158"/>
    <w:rsid w:val="005F0397"/>
    <w:rsid w:val="00622193"/>
    <w:rsid w:val="00654B8F"/>
    <w:rsid w:val="006B451A"/>
    <w:rsid w:val="006C2D64"/>
    <w:rsid w:val="00795F66"/>
    <w:rsid w:val="00831CB4"/>
    <w:rsid w:val="0083479A"/>
    <w:rsid w:val="00852BB2"/>
    <w:rsid w:val="008631CA"/>
    <w:rsid w:val="00896DB0"/>
    <w:rsid w:val="008E1BD1"/>
    <w:rsid w:val="00900C3E"/>
    <w:rsid w:val="009049F0"/>
    <w:rsid w:val="0092071B"/>
    <w:rsid w:val="00944CF7"/>
    <w:rsid w:val="00955196"/>
    <w:rsid w:val="009753EA"/>
    <w:rsid w:val="009B1F91"/>
    <w:rsid w:val="009D1F67"/>
    <w:rsid w:val="009E1800"/>
    <w:rsid w:val="00A043B5"/>
    <w:rsid w:val="00A971B3"/>
    <w:rsid w:val="00AA5223"/>
    <w:rsid w:val="00AB6E47"/>
    <w:rsid w:val="00AC6974"/>
    <w:rsid w:val="00AD7650"/>
    <w:rsid w:val="00B05958"/>
    <w:rsid w:val="00B17616"/>
    <w:rsid w:val="00B33997"/>
    <w:rsid w:val="00B347A9"/>
    <w:rsid w:val="00B3787D"/>
    <w:rsid w:val="00B54B57"/>
    <w:rsid w:val="00B9011A"/>
    <w:rsid w:val="00BA60BA"/>
    <w:rsid w:val="00BC4689"/>
    <w:rsid w:val="00BE6087"/>
    <w:rsid w:val="00C27FEE"/>
    <w:rsid w:val="00CE2290"/>
    <w:rsid w:val="00D14D84"/>
    <w:rsid w:val="00D16300"/>
    <w:rsid w:val="00D179A3"/>
    <w:rsid w:val="00D81903"/>
    <w:rsid w:val="00D86F1D"/>
    <w:rsid w:val="00DA1AA4"/>
    <w:rsid w:val="00DB2F5B"/>
    <w:rsid w:val="00DC51B1"/>
    <w:rsid w:val="00DC6C29"/>
    <w:rsid w:val="00E068C2"/>
    <w:rsid w:val="00E26E22"/>
    <w:rsid w:val="00E61FDE"/>
    <w:rsid w:val="00EA79BB"/>
    <w:rsid w:val="00EE682B"/>
    <w:rsid w:val="00F17A0A"/>
    <w:rsid w:val="00F578FC"/>
    <w:rsid w:val="00F71357"/>
    <w:rsid w:val="00FE5852"/>
    <w:rsid w:val="00FF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8EA5BE"/>
  <w15:docId w15:val="{14F90A28-3AC2-496B-A92B-0FE29D54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8D6"/>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E61FDE"/>
    <w:rPr>
      <w:color w:val="0563C1"/>
      <w:u w:val="single"/>
    </w:rPr>
  </w:style>
  <w:style w:type="character" w:customStyle="1" w:styleId="NichtaufgelsteErwhnung1">
    <w:name w:val="Nicht aufgelöste Erwähnung1"/>
    <w:basedOn w:val="Absatz-Standardschriftart"/>
    <w:uiPriority w:val="99"/>
    <w:semiHidden/>
    <w:unhideWhenUsed/>
    <w:rsid w:val="009D1F67"/>
    <w:rPr>
      <w:color w:val="605E5C"/>
      <w:shd w:val="clear" w:color="auto" w:fill="E1DFDD"/>
    </w:rPr>
  </w:style>
  <w:style w:type="character" w:styleId="Fett">
    <w:name w:val="Strong"/>
    <w:basedOn w:val="Absatz-Standardschriftart"/>
    <w:uiPriority w:val="22"/>
    <w:qFormat/>
    <w:rsid w:val="00261568"/>
    <w:rPr>
      <w:b/>
      <w:bCs/>
    </w:rPr>
  </w:style>
  <w:style w:type="paragraph" w:styleId="StandardWeb">
    <w:name w:val="Normal (Web)"/>
    <w:basedOn w:val="Standard"/>
    <w:uiPriority w:val="99"/>
    <w:unhideWhenUsed/>
    <w:rsid w:val="00852BB2"/>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NichtaufgelsteErwhnung2">
    <w:name w:val="Nicht aufgelöste Erwähnung2"/>
    <w:basedOn w:val="Absatz-Standardschriftart"/>
    <w:uiPriority w:val="99"/>
    <w:semiHidden/>
    <w:unhideWhenUsed/>
    <w:rsid w:val="001F4AD2"/>
    <w:rPr>
      <w:color w:val="605E5C"/>
      <w:shd w:val="clear" w:color="auto" w:fill="E1DFDD"/>
    </w:rPr>
  </w:style>
  <w:style w:type="character" w:styleId="Kommentarzeichen">
    <w:name w:val="annotation reference"/>
    <w:basedOn w:val="Absatz-Standardschriftart"/>
    <w:uiPriority w:val="99"/>
    <w:semiHidden/>
    <w:unhideWhenUsed/>
    <w:rsid w:val="00D16300"/>
    <w:rPr>
      <w:sz w:val="16"/>
      <w:szCs w:val="16"/>
    </w:rPr>
  </w:style>
  <w:style w:type="paragraph" w:styleId="Kommentartext">
    <w:name w:val="annotation text"/>
    <w:basedOn w:val="Standard"/>
    <w:link w:val="KommentartextZchn"/>
    <w:uiPriority w:val="99"/>
    <w:semiHidden/>
    <w:unhideWhenUsed/>
    <w:rsid w:val="00D163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6300"/>
  </w:style>
  <w:style w:type="paragraph" w:styleId="Kommentarthema">
    <w:name w:val="annotation subject"/>
    <w:basedOn w:val="Kommentartext"/>
    <w:next w:val="Kommentartext"/>
    <w:link w:val="KommentarthemaZchn"/>
    <w:uiPriority w:val="99"/>
    <w:semiHidden/>
    <w:unhideWhenUsed/>
    <w:rsid w:val="00D16300"/>
    <w:rPr>
      <w:b/>
      <w:bCs/>
    </w:rPr>
  </w:style>
  <w:style w:type="character" w:customStyle="1" w:styleId="KommentarthemaZchn">
    <w:name w:val="Kommentarthema Zchn"/>
    <w:basedOn w:val="KommentartextZchn"/>
    <w:link w:val="Kommentarthema"/>
    <w:uiPriority w:val="99"/>
    <w:semiHidden/>
    <w:rsid w:val="00D16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035">
      <w:bodyDiv w:val="1"/>
      <w:marLeft w:val="0"/>
      <w:marRight w:val="0"/>
      <w:marTop w:val="0"/>
      <w:marBottom w:val="0"/>
      <w:divBdr>
        <w:top w:val="none" w:sz="0" w:space="0" w:color="auto"/>
        <w:left w:val="none" w:sz="0" w:space="0" w:color="auto"/>
        <w:bottom w:val="none" w:sz="0" w:space="0" w:color="auto"/>
        <w:right w:val="none" w:sz="0" w:space="0" w:color="auto"/>
      </w:divBdr>
    </w:div>
    <w:div w:id="36413902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42642627">
      <w:bodyDiv w:val="1"/>
      <w:marLeft w:val="0"/>
      <w:marRight w:val="0"/>
      <w:marTop w:val="0"/>
      <w:marBottom w:val="0"/>
      <w:divBdr>
        <w:top w:val="none" w:sz="0" w:space="0" w:color="auto"/>
        <w:left w:val="none" w:sz="0" w:space="0" w:color="auto"/>
        <w:bottom w:val="none" w:sz="0" w:space="0" w:color="auto"/>
        <w:right w:val="none" w:sz="0" w:space="0" w:color="auto"/>
      </w:divBdr>
      <w:divsChild>
        <w:div w:id="321661873">
          <w:marLeft w:val="0"/>
          <w:marRight w:val="0"/>
          <w:marTop w:val="0"/>
          <w:marBottom w:val="0"/>
          <w:divBdr>
            <w:top w:val="none" w:sz="0" w:space="0" w:color="auto"/>
            <w:left w:val="none" w:sz="0" w:space="0" w:color="auto"/>
            <w:bottom w:val="none" w:sz="0" w:space="0" w:color="auto"/>
            <w:right w:val="none" w:sz="0" w:space="0" w:color="auto"/>
          </w:divBdr>
          <w:divsChild>
            <w:div w:id="32196737">
              <w:marLeft w:val="0"/>
              <w:marRight w:val="0"/>
              <w:marTop w:val="0"/>
              <w:marBottom w:val="0"/>
              <w:divBdr>
                <w:top w:val="none" w:sz="0" w:space="0" w:color="auto"/>
                <w:left w:val="none" w:sz="0" w:space="0" w:color="auto"/>
                <w:bottom w:val="none" w:sz="0" w:space="0" w:color="auto"/>
                <w:right w:val="none" w:sz="0" w:space="0" w:color="auto"/>
              </w:divBdr>
            </w:div>
          </w:divsChild>
        </w:div>
        <w:div w:id="1170759178">
          <w:marLeft w:val="0"/>
          <w:marRight w:val="0"/>
          <w:marTop w:val="0"/>
          <w:marBottom w:val="0"/>
          <w:divBdr>
            <w:top w:val="none" w:sz="0" w:space="0" w:color="auto"/>
            <w:left w:val="none" w:sz="0" w:space="0" w:color="auto"/>
            <w:bottom w:val="none" w:sz="0" w:space="0" w:color="auto"/>
            <w:right w:val="none" w:sz="0" w:space="0" w:color="auto"/>
          </w:divBdr>
        </w:div>
        <w:div w:id="616840153">
          <w:marLeft w:val="0"/>
          <w:marRight w:val="0"/>
          <w:marTop w:val="0"/>
          <w:marBottom w:val="0"/>
          <w:divBdr>
            <w:top w:val="none" w:sz="0" w:space="0" w:color="auto"/>
            <w:left w:val="none" w:sz="0" w:space="0" w:color="auto"/>
            <w:bottom w:val="none" w:sz="0" w:space="0" w:color="auto"/>
            <w:right w:val="none" w:sz="0" w:space="0" w:color="auto"/>
          </w:divBdr>
          <w:divsChild>
            <w:div w:id="531576980">
              <w:marLeft w:val="0"/>
              <w:marRight w:val="0"/>
              <w:marTop w:val="0"/>
              <w:marBottom w:val="0"/>
              <w:divBdr>
                <w:top w:val="none" w:sz="0" w:space="0" w:color="auto"/>
                <w:left w:val="none" w:sz="0" w:space="0" w:color="auto"/>
                <w:bottom w:val="none" w:sz="0" w:space="0" w:color="auto"/>
                <w:right w:val="none" w:sz="0" w:space="0" w:color="auto"/>
              </w:divBdr>
              <w:divsChild>
                <w:div w:id="1701318877">
                  <w:marLeft w:val="0"/>
                  <w:marRight w:val="0"/>
                  <w:marTop w:val="0"/>
                  <w:marBottom w:val="0"/>
                  <w:divBdr>
                    <w:top w:val="none" w:sz="0" w:space="0" w:color="auto"/>
                    <w:left w:val="none" w:sz="0" w:space="0" w:color="auto"/>
                    <w:bottom w:val="none" w:sz="0" w:space="0" w:color="auto"/>
                    <w:right w:val="none" w:sz="0" w:space="0" w:color="auto"/>
                  </w:divBdr>
                </w:div>
                <w:div w:id="2010474851">
                  <w:marLeft w:val="0"/>
                  <w:marRight w:val="0"/>
                  <w:marTop w:val="0"/>
                  <w:marBottom w:val="0"/>
                  <w:divBdr>
                    <w:top w:val="none" w:sz="0" w:space="0" w:color="auto"/>
                    <w:left w:val="none" w:sz="0" w:space="0" w:color="auto"/>
                    <w:bottom w:val="none" w:sz="0" w:space="0" w:color="auto"/>
                    <w:right w:val="none" w:sz="0" w:space="0" w:color="auto"/>
                  </w:divBdr>
                </w:div>
                <w:div w:id="852106528">
                  <w:marLeft w:val="0"/>
                  <w:marRight w:val="0"/>
                  <w:marTop w:val="0"/>
                  <w:marBottom w:val="0"/>
                  <w:divBdr>
                    <w:top w:val="none" w:sz="0" w:space="0" w:color="auto"/>
                    <w:left w:val="none" w:sz="0" w:space="0" w:color="auto"/>
                    <w:bottom w:val="none" w:sz="0" w:space="0" w:color="auto"/>
                    <w:right w:val="none" w:sz="0" w:space="0" w:color="auto"/>
                  </w:divBdr>
                </w:div>
                <w:div w:id="1609971495">
                  <w:marLeft w:val="0"/>
                  <w:marRight w:val="0"/>
                  <w:marTop w:val="0"/>
                  <w:marBottom w:val="0"/>
                  <w:divBdr>
                    <w:top w:val="none" w:sz="0" w:space="0" w:color="auto"/>
                    <w:left w:val="none" w:sz="0" w:space="0" w:color="auto"/>
                    <w:bottom w:val="none" w:sz="0" w:space="0" w:color="auto"/>
                    <w:right w:val="none" w:sz="0" w:space="0" w:color="auto"/>
                  </w:divBdr>
                </w:div>
                <w:div w:id="1755541418">
                  <w:marLeft w:val="0"/>
                  <w:marRight w:val="0"/>
                  <w:marTop w:val="0"/>
                  <w:marBottom w:val="0"/>
                  <w:divBdr>
                    <w:top w:val="none" w:sz="0" w:space="0" w:color="auto"/>
                    <w:left w:val="none" w:sz="0" w:space="0" w:color="auto"/>
                    <w:bottom w:val="none" w:sz="0" w:space="0" w:color="auto"/>
                    <w:right w:val="none" w:sz="0" w:space="0" w:color="auto"/>
                  </w:divBdr>
                </w:div>
                <w:div w:id="10840796">
                  <w:marLeft w:val="0"/>
                  <w:marRight w:val="0"/>
                  <w:marTop w:val="0"/>
                  <w:marBottom w:val="0"/>
                  <w:divBdr>
                    <w:top w:val="none" w:sz="0" w:space="0" w:color="auto"/>
                    <w:left w:val="none" w:sz="0" w:space="0" w:color="auto"/>
                    <w:bottom w:val="none" w:sz="0" w:space="0" w:color="auto"/>
                    <w:right w:val="none" w:sz="0" w:space="0" w:color="auto"/>
                  </w:divBdr>
                </w:div>
                <w:div w:id="674307192">
                  <w:marLeft w:val="0"/>
                  <w:marRight w:val="0"/>
                  <w:marTop w:val="0"/>
                  <w:marBottom w:val="0"/>
                  <w:divBdr>
                    <w:top w:val="none" w:sz="0" w:space="0" w:color="auto"/>
                    <w:left w:val="none" w:sz="0" w:space="0" w:color="auto"/>
                    <w:bottom w:val="none" w:sz="0" w:space="0" w:color="auto"/>
                    <w:right w:val="none" w:sz="0" w:space="0" w:color="auto"/>
                  </w:divBdr>
                </w:div>
                <w:div w:id="11975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93132643">
      <w:bodyDiv w:val="1"/>
      <w:marLeft w:val="0"/>
      <w:marRight w:val="0"/>
      <w:marTop w:val="0"/>
      <w:marBottom w:val="0"/>
      <w:divBdr>
        <w:top w:val="none" w:sz="0" w:space="0" w:color="auto"/>
        <w:left w:val="none" w:sz="0" w:space="0" w:color="auto"/>
        <w:bottom w:val="none" w:sz="0" w:space="0" w:color="auto"/>
        <w:right w:val="none" w:sz="0" w:space="0" w:color="auto"/>
      </w:divBdr>
    </w:div>
    <w:div w:id="166647623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7396160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mergauer-alpen.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mmergauer-alpen.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park-ammergauer-alpen.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mmergauer-alpen.de/naturpark" TargetMode="External"/><Relationship Id="rId4" Type="http://schemas.openxmlformats.org/officeDocument/2006/relationships/footnotes" Target="footnotes.xml"/><Relationship Id="rId9" Type="http://schemas.openxmlformats.org/officeDocument/2006/relationships/hyperlink" Target="http://www.ammergauer-alp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7</cp:revision>
  <cp:lastPrinted>2019-05-24T13:57:00Z</cp:lastPrinted>
  <dcterms:created xsi:type="dcterms:W3CDTF">2019-05-31T13:14:00Z</dcterms:created>
  <dcterms:modified xsi:type="dcterms:W3CDTF">2019-07-05T08:14:00Z</dcterms:modified>
</cp:coreProperties>
</file>