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38796675" w:rsidR="008E050A" w:rsidRPr="008476F5" w:rsidRDefault="00664B42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12F0B97" w14:textId="4387DC58" w:rsidR="00664B42" w:rsidRPr="00F82849" w:rsidRDefault="00F96FDB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Back to the Roof</w:t>
      </w:r>
      <w:r w:rsidR="00DD4336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Das Dach Tirols startet </w:t>
      </w:r>
      <w:r w:rsidR="00DD4336">
        <w:rPr>
          <w:rFonts w:ascii="Arial" w:eastAsia="Times New Roman" w:hAnsi="Arial" w:cs="Arial"/>
          <w:b/>
          <w:lang w:val="de-DE" w:eastAsia="ar-SA"/>
        </w:rPr>
        <w:t xml:space="preserve">in </w:t>
      </w:r>
      <w:r w:rsidR="00591923">
        <w:rPr>
          <w:rFonts w:ascii="Arial" w:eastAsia="Times New Roman" w:hAnsi="Arial" w:cs="Arial"/>
          <w:b/>
          <w:lang w:val="de-DE" w:eastAsia="ar-SA"/>
        </w:rPr>
        <w:t>die</w:t>
      </w:r>
      <w:r w:rsidR="00DD4336">
        <w:rPr>
          <w:rFonts w:ascii="Arial" w:eastAsia="Times New Roman" w:hAnsi="Arial" w:cs="Arial"/>
          <w:b/>
          <w:lang w:val="de-DE" w:eastAsia="ar-SA"/>
        </w:rPr>
        <w:t xml:space="preserve"> Winter</w:t>
      </w:r>
      <w:r w:rsidR="00591923">
        <w:rPr>
          <w:rFonts w:ascii="Arial" w:eastAsia="Times New Roman" w:hAnsi="Arial" w:cs="Arial"/>
          <w:b/>
          <w:lang w:val="de-DE" w:eastAsia="ar-SA"/>
        </w:rPr>
        <w:t>saison</w:t>
      </w:r>
    </w:p>
    <w:p w14:paraId="2710D7FF" w14:textId="2B14785D" w:rsidR="00664B42" w:rsidRPr="00974635" w:rsidRDefault="00643B82" w:rsidP="009746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591923">
        <w:rPr>
          <w:rFonts w:ascii="Arial" w:eastAsia="Times New Roman" w:hAnsi="Arial" w:cs="Arial"/>
          <w:lang w:val="de-DE" w:eastAsia="ar-SA"/>
        </w:rPr>
        <w:t xml:space="preserve">(Pitztal, Mandarfen) </w:t>
      </w:r>
      <w:r w:rsidR="00664B42" w:rsidRPr="00591923">
        <w:rPr>
          <w:rFonts w:ascii="Arial" w:hAnsi="Arial" w:cs="Arial"/>
          <w:lang w:val="de-DE"/>
        </w:rPr>
        <w:t xml:space="preserve">Während woanders gerade erst die Sommerferien vorbei sind, schnallen sich </w:t>
      </w:r>
      <w:r w:rsidR="000B137F">
        <w:rPr>
          <w:rFonts w:ascii="Arial" w:hAnsi="Arial" w:cs="Arial"/>
          <w:lang w:val="de-DE"/>
        </w:rPr>
        <w:t>Skifahrer</w:t>
      </w:r>
      <w:r w:rsidR="00591923">
        <w:rPr>
          <w:rFonts w:ascii="Arial" w:hAnsi="Arial" w:cs="Arial"/>
          <w:lang w:val="de-DE"/>
        </w:rPr>
        <w:t>*innen</w:t>
      </w:r>
      <w:r w:rsidR="00664B42" w:rsidRPr="00591923">
        <w:rPr>
          <w:rFonts w:ascii="Arial" w:hAnsi="Arial" w:cs="Arial"/>
          <w:lang w:val="de-DE"/>
        </w:rPr>
        <w:t xml:space="preserve"> am Pitztaler Gletscher bereits die Bretter </w:t>
      </w:r>
      <w:r w:rsidR="000B137F">
        <w:rPr>
          <w:rFonts w:ascii="Arial" w:hAnsi="Arial" w:cs="Arial"/>
          <w:lang w:val="de-DE"/>
        </w:rPr>
        <w:t>unter</w:t>
      </w:r>
      <w:r w:rsidR="00664B42" w:rsidRPr="00591923">
        <w:rPr>
          <w:rFonts w:ascii="Arial" w:hAnsi="Arial" w:cs="Arial"/>
          <w:lang w:val="de-DE"/>
        </w:rPr>
        <w:t xml:space="preserve"> die Füße. Am 24. September startet das </w:t>
      </w:r>
      <w:r w:rsidR="00664B42" w:rsidRPr="00974635">
        <w:rPr>
          <w:rFonts w:ascii="Arial" w:hAnsi="Arial" w:cs="Arial"/>
          <w:lang w:val="de-DE"/>
        </w:rPr>
        <w:t>Dach Tirols</w:t>
      </w:r>
      <w:r w:rsidR="00DD4336" w:rsidRPr="00974635">
        <w:rPr>
          <w:rFonts w:ascii="Arial" w:hAnsi="Arial" w:cs="Arial"/>
          <w:lang w:val="de-DE"/>
        </w:rPr>
        <w:t xml:space="preserve"> mit Österreichs höchstgelegenem Skigebiet</w:t>
      </w:r>
      <w:r w:rsidR="00664B42" w:rsidRPr="00974635">
        <w:rPr>
          <w:rFonts w:ascii="Arial" w:hAnsi="Arial" w:cs="Arial"/>
          <w:lang w:val="de-DE"/>
        </w:rPr>
        <w:t xml:space="preserve"> in die Wintersaison</w:t>
      </w:r>
      <w:r w:rsidR="002C2D4C" w:rsidRPr="00974635">
        <w:rPr>
          <w:rFonts w:ascii="Arial" w:hAnsi="Arial" w:cs="Arial"/>
          <w:lang w:val="de-DE"/>
        </w:rPr>
        <w:t xml:space="preserve">, </w:t>
      </w:r>
      <w:r w:rsidR="001F6BD8" w:rsidRPr="00974635">
        <w:rPr>
          <w:rFonts w:ascii="Arial" w:hAnsi="Arial" w:cs="Arial"/>
          <w:lang w:val="de-DE"/>
        </w:rPr>
        <w:t>öffne</w:t>
      </w:r>
      <w:r w:rsidR="002C2D4C" w:rsidRPr="00974635">
        <w:rPr>
          <w:rFonts w:ascii="Arial" w:hAnsi="Arial" w:cs="Arial"/>
          <w:lang w:val="de-DE"/>
        </w:rPr>
        <w:t>t</w:t>
      </w:r>
      <w:r w:rsidR="001F6BD8" w:rsidRPr="00974635">
        <w:rPr>
          <w:rFonts w:ascii="Arial" w:hAnsi="Arial" w:cs="Arial"/>
          <w:lang w:val="de-DE"/>
        </w:rPr>
        <w:t xml:space="preserve"> </w:t>
      </w:r>
      <w:r w:rsidR="00AA5BE9" w:rsidRPr="00974635">
        <w:rPr>
          <w:rFonts w:ascii="Arial" w:hAnsi="Arial" w:cs="Arial"/>
          <w:lang w:val="de-DE"/>
        </w:rPr>
        <w:t>nach und nach</w:t>
      </w:r>
      <w:r w:rsidR="001F6BD8" w:rsidRPr="00974635">
        <w:rPr>
          <w:rFonts w:ascii="Arial" w:hAnsi="Arial" w:cs="Arial"/>
          <w:lang w:val="de-DE"/>
        </w:rPr>
        <w:t xml:space="preserve"> seine Bergbahnen</w:t>
      </w:r>
      <w:r w:rsidR="002C2D4C" w:rsidRPr="00974635">
        <w:rPr>
          <w:rFonts w:ascii="Arial" w:hAnsi="Arial" w:cs="Arial"/>
          <w:lang w:val="de-DE"/>
        </w:rPr>
        <w:t xml:space="preserve"> und verwöhnt Gäste je</w:t>
      </w:r>
      <w:r w:rsidR="001F6BD8" w:rsidRPr="00974635">
        <w:rPr>
          <w:rFonts w:ascii="Arial" w:hAnsi="Arial" w:cs="Arial"/>
          <w:lang w:val="de-DE"/>
        </w:rPr>
        <w:t xml:space="preserve"> nach Schneelage </w:t>
      </w:r>
      <w:r w:rsidR="002C2D4C" w:rsidRPr="00974635">
        <w:rPr>
          <w:rFonts w:ascii="Arial" w:hAnsi="Arial" w:cs="Arial"/>
          <w:lang w:val="de-DE"/>
        </w:rPr>
        <w:t>mit</w:t>
      </w:r>
      <w:r w:rsidR="000B137F" w:rsidRPr="00974635">
        <w:rPr>
          <w:rFonts w:ascii="Arial" w:hAnsi="Arial" w:cs="Arial"/>
          <w:lang w:val="de-DE"/>
        </w:rPr>
        <w:t xml:space="preserve"> bis zu</w:t>
      </w:r>
      <w:r w:rsidR="001F6BD8" w:rsidRPr="00974635">
        <w:rPr>
          <w:rFonts w:ascii="Arial" w:hAnsi="Arial" w:cs="Arial"/>
          <w:lang w:val="de-DE"/>
        </w:rPr>
        <w:t xml:space="preserve"> </w:t>
      </w:r>
      <w:r w:rsidR="00DD4336" w:rsidRPr="00974635">
        <w:rPr>
          <w:rFonts w:ascii="Arial" w:hAnsi="Arial" w:cs="Arial"/>
          <w:lang w:val="de-DE"/>
        </w:rPr>
        <w:t>4</w:t>
      </w:r>
      <w:r w:rsidR="002F5087" w:rsidRPr="00974635">
        <w:rPr>
          <w:rFonts w:ascii="Arial" w:hAnsi="Arial" w:cs="Arial"/>
          <w:lang w:val="de-DE"/>
        </w:rPr>
        <w:t>0</w:t>
      </w:r>
      <w:r w:rsidR="001F6BD8" w:rsidRPr="00974635">
        <w:rPr>
          <w:rFonts w:ascii="Arial" w:hAnsi="Arial" w:cs="Arial"/>
          <w:lang w:val="de-DE"/>
        </w:rPr>
        <w:t xml:space="preserve"> Kilometer bestens präparierter Pisten </w:t>
      </w:r>
      <w:r w:rsidR="00D23083" w:rsidRPr="00974635">
        <w:rPr>
          <w:rFonts w:ascii="Arial" w:hAnsi="Arial" w:cs="Arial"/>
          <w:lang w:val="de-DE"/>
        </w:rPr>
        <w:t>verschiedener</w:t>
      </w:r>
      <w:r w:rsidR="001F6BD8" w:rsidRPr="00974635">
        <w:rPr>
          <w:rFonts w:ascii="Arial" w:hAnsi="Arial" w:cs="Arial"/>
          <w:lang w:val="de-DE"/>
        </w:rPr>
        <w:t xml:space="preserve"> Schwierigkeitsstufen. </w:t>
      </w:r>
      <w:r w:rsidRPr="00974635">
        <w:rPr>
          <w:rFonts w:ascii="Arial" w:hAnsi="Arial" w:cs="Arial"/>
          <w:lang w:val="de-DE"/>
        </w:rPr>
        <w:t xml:space="preserve">Infos über geöffnete Lifte </w:t>
      </w:r>
      <w:r w:rsidR="000B137F" w:rsidRPr="00974635">
        <w:rPr>
          <w:rFonts w:ascii="Arial" w:hAnsi="Arial" w:cs="Arial"/>
          <w:lang w:val="de-DE"/>
        </w:rPr>
        <w:t>gibt es</w:t>
      </w:r>
      <w:r w:rsidRPr="00974635">
        <w:rPr>
          <w:rFonts w:ascii="Arial" w:hAnsi="Arial" w:cs="Arial"/>
          <w:lang w:val="de-DE"/>
        </w:rPr>
        <w:t xml:space="preserve"> auf der Website</w:t>
      </w:r>
      <w:r w:rsidR="000B137F" w:rsidRPr="00974635">
        <w:rPr>
          <w:rFonts w:ascii="Arial" w:hAnsi="Arial" w:cs="Arial"/>
          <w:lang w:val="de-DE"/>
        </w:rPr>
        <w:t xml:space="preserve"> (</w:t>
      </w:r>
      <w:hyperlink r:id="rId7" w:history="1">
        <w:r w:rsidR="000B137F" w:rsidRPr="00974635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0B137F" w:rsidRPr="00974635">
        <w:rPr>
          <w:rFonts w:ascii="Arial" w:hAnsi="Arial" w:cs="Arial"/>
          <w:lang w:val="de-DE"/>
        </w:rPr>
        <w:t>)</w:t>
      </w:r>
      <w:r w:rsidRPr="00974635">
        <w:rPr>
          <w:rFonts w:ascii="Arial" w:hAnsi="Arial" w:cs="Arial"/>
          <w:lang w:val="de-DE"/>
        </w:rPr>
        <w:t xml:space="preserve">. </w:t>
      </w:r>
      <w:r w:rsidR="00AA5BE9" w:rsidRPr="00974635">
        <w:rPr>
          <w:rFonts w:ascii="Arial" w:hAnsi="Arial" w:cs="Arial"/>
          <w:lang w:val="de-DE"/>
        </w:rPr>
        <w:t xml:space="preserve">Wer sich nach den ersten Schwüngen der Saison eine Pause gönnen möchte, kehrt in Österreichs höchstem Kaffeehaus – dem Café 3440 – ein und genießt neben der atemberaubenden Aussicht auf zahlreiche 3000er hausgemachte Buchweizentorte. Übrigens: Seit 15. Juli bringt der neue Gletscherexpress </w:t>
      </w:r>
      <w:r w:rsidR="00591923" w:rsidRPr="00974635">
        <w:rPr>
          <w:rFonts w:ascii="Arial" w:hAnsi="Arial" w:cs="Arial"/>
          <w:lang w:val="de-DE"/>
        </w:rPr>
        <w:t>Besucher</w:t>
      </w:r>
      <w:r w:rsidR="00AA5BE9" w:rsidRPr="00974635">
        <w:rPr>
          <w:rFonts w:ascii="Arial" w:hAnsi="Arial" w:cs="Arial"/>
          <w:lang w:val="de-DE"/>
        </w:rPr>
        <w:t xml:space="preserve"> komfortabel </w:t>
      </w:r>
      <w:r w:rsidRPr="00974635">
        <w:rPr>
          <w:rFonts w:ascii="Arial" w:hAnsi="Arial" w:cs="Arial"/>
          <w:lang w:val="de-DE"/>
        </w:rPr>
        <w:t xml:space="preserve">und energieeffizient </w:t>
      </w:r>
      <w:r w:rsidR="00AA5BE9" w:rsidRPr="00974635">
        <w:rPr>
          <w:rFonts w:ascii="Arial" w:hAnsi="Arial" w:cs="Arial"/>
          <w:lang w:val="de-DE"/>
        </w:rPr>
        <w:t xml:space="preserve">in nur acht Minuten </w:t>
      </w:r>
      <w:r w:rsidR="00772EEA" w:rsidRPr="00974635">
        <w:rPr>
          <w:rFonts w:ascii="Arial" w:hAnsi="Arial" w:cs="Arial"/>
          <w:lang w:val="de-DE"/>
        </w:rPr>
        <w:t>vom Tal</w:t>
      </w:r>
      <w:r w:rsidR="00AA5BE9" w:rsidRPr="00974635">
        <w:rPr>
          <w:rFonts w:ascii="Arial" w:hAnsi="Arial" w:cs="Arial"/>
          <w:lang w:val="de-DE"/>
        </w:rPr>
        <w:t xml:space="preserve"> bis zur Bergstation auf 2840 Meter. </w:t>
      </w:r>
      <w:r w:rsidR="002C2D4C" w:rsidRPr="00974635">
        <w:rPr>
          <w:rFonts w:ascii="Arial" w:hAnsi="Arial" w:cs="Arial"/>
          <w:lang w:val="de-DE"/>
        </w:rPr>
        <w:t>Alle, die</w:t>
      </w:r>
      <w:r w:rsidR="00AA5BE9" w:rsidRPr="00974635">
        <w:rPr>
          <w:rFonts w:ascii="Arial" w:hAnsi="Arial" w:cs="Arial"/>
          <w:lang w:val="de-DE"/>
        </w:rPr>
        <w:t xml:space="preserve"> es kaum erwarten </w:t>
      </w:r>
      <w:r w:rsidR="002C2D4C" w:rsidRPr="00974635">
        <w:rPr>
          <w:rFonts w:ascii="Arial" w:hAnsi="Arial" w:cs="Arial"/>
          <w:lang w:val="de-DE"/>
        </w:rPr>
        <w:t>können</w:t>
      </w:r>
      <w:r w:rsidR="00AA5BE9" w:rsidRPr="00974635">
        <w:rPr>
          <w:rFonts w:ascii="Arial" w:hAnsi="Arial" w:cs="Arial"/>
          <w:lang w:val="de-DE"/>
        </w:rPr>
        <w:t>, sicher</w:t>
      </w:r>
      <w:r w:rsidR="002C2D4C" w:rsidRPr="00974635">
        <w:rPr>
          <w:rFonts w:ascii="Arial" w:hAnsi="Arial" w:cs="Arial"/>
          <w:lang w:val="de-DE"/>
        </w:rPr>
        <w:t>n</w:t>
      </w:r>
      <w:r w:rsidR="00AA5BE9" w:rsidRPr="00974635">
        <w:rPr>
          <w:rFonts w:ascii="Arial" w:hAnsi="Arial" w:cs="Arial"/>
          <w:lang w:val="de-DE"/>
        </w:rPr>
        <w:t xml:space="preserve"> sich jetzt schon das Skiticket</w:t>
      </w:r>
      <w:r w:rsidR="00591923" w:rsidRPr="00974635">
        <w:rPr>
          <w:rFonts w:ascii="Arial" w:hAnsi="Arial" w:cs="Arial"/>
          <w:lang w:val="de-DE"/>
        </w:rPr>
        <w:t xml:space="preserve"> und </w:t>
      </w:r>
      <w:r w:rsidR="00296B91" w:rsidRPr="00974635">
        <w:rPr>
          <w:rFonts w:ascii="Arial" w:hAnsi="Arial" w:cs="Arial"/>
          <w:lang w:val="de-DE"/>
        </w:rPr>
        <w:t>spar</w:t>
      </w:r>
      <w:r w:rsidR="002C2D4C" w:rsidRPr="00974635">
        <w:rPr>
          <w:rFonts w:ascii="Arial" w:hAnsi="Arial" w:cs="Arial"/>
          <w:lang w:val="de-DE"/>
        </w:rPr>
        <w:t>en</w:t>
      </w:r>
      <w:r w:rsidR="00296B91" w:rsidRPr="00974635">
        <w:rPr>
          <w:rFonts w:ascii="Arial" w:hAnsi="Arial" w:cs="Arial"/>
          <w:lang w:val="de-DE"/>
        </w:rPr>
        <w:t xml:space="preserve"> </w:t>
      </w:r>
      <w:r w:rsidR="00591923" w:rsidRPr="00974635">
        <w:rPr>
          <w:rFonts w:ascii="Arial" w:hAnsi="Arial" w:cs="Arial"/>
          <w:lang w:val="de-DE"/>
        </w:rPr>
        <w:t xml:space="preserve">bis zu 30 Prozent. </w:t>
      </w:r>
      <w:r w:rsidRPr="00974635">
        <w:rPr>
          <w:rFonts w:ascii="Arial" w:hAnsi="Arial" w:cs="Arial"/>
          <w:lang w:val="de-DE"/>
        </w:rPr>
        <w:t>Einfach v</w:t>
      </w:r>
      <w:r w:rsidR="009D1D20" w:rsidRPr="00974635">
        <w:rPr>
          <w:rFonts w:ascii="Arial" w:hAnsi="Arial" w:cs="Arial"/>
          <w:lang w:val="de-DE"/>
        </w:rPr>
        <w:t xml:space="preserve">on </w:t>
      </w:r>
      <w:r w:rsidR="00D23083" w:rsidRPr="00974635">
        <w:rPr>
          <w:rFonts w:ascii="Arial" w:hAnsi="Arial" w:cs="Arial"/>
          <w:lang w:val="de-DE"/>
        </w:rPr>
        <w:t>zuhause</w:t>
      </w:r>
      <w:r w:rsidR="009D1D20" w:rsidRPr="00974635">
        <w:rPr>
          <w:rFonts w:ascii="Arial" w:hAnsi="Arial" w:cs="Arial"/>
          <w:lang w:val="de-DE"/>
        </w:rPr>
        <w:t xml:space="preserve"> aus im </w:t>
      </w:r>
      <w:hyperlink r:id="rId8" w:history="1">
        <w:r w:rsidR="009D1D20" w:rsidRPr="00974635">
          <w:rPr>
            <w:rStyle w:val="Hyperlink"/>
            <w:rFonts w:ascii="Arial" w:hAnsi="Arial" w:cs="Arial"/>
            <w:lang w:val="de-DE"/>
          </w:rPr>
          <w:t>Online-Ticketshop</w:t>
        </w:r>
      </w:hyperlink>
      <w:r w:rsidR="009D1D20" w:rsidRPr="00974635">
        <w:rPr>
          <w:rFonts w:ascii="Arial" w:hAnsi="Arial" w:cs="Arial"/>
          <w:lang w:val="de-DE"/>
        </w:rPr>
        <w:t xml:space="preserve"> </w:t>
      </w:r>
      <w:r w:rsidR="00591923" w:rsidRPr="00974635">
        <w:rPr>
          <w:rFonts w:ascii="Arial" w:hAnsi="Arial" w:cs="Arial"/>
          <w:lang w:val="de-DE"/>
        </w:rPr>
        <w:t>Wunschz</w:t>
      </w:r>
      <w:r w:rsidR="009D1D20" w:rsidRPr="00974635">
        <w:rPr>
          <w:rFonts w:ascii="Arial" w:hAnsi="Arial" w:cs="Arial"/>
          <w:lang w:val="de-DE"/>
        </w:rPr>
        <w:t>eitraum auswählen</w:t>
      </w:r>
      <w:r w:rsidR="00591923" w:rsidRPr="00974635">
        <w:rPr>
          <w:rFonts w:ascii="Arial" w:hAnsi="Arial" w:cs="Arial"/>
          <w:lang w:val="de-DE"/>
        </w:rPr>
        <w:t xml:space="preserve"> und </w:t>
      </w:r>
      <w:r w:rsidRPr="00974635">
        <w:rPr>
          <w:rFonts w:ascii="Arial" w:hAnsi="Arial" w:cs="Arial"/>
          <w:lang w:val="de-DE"/>
        </w:rPr>
        <w:t>den Voucher an der Kasse oder am Ticketautomat in Mandarfen einlösen</w:t>
      </w:r>
      <w:r w:rsidR="004D65F8" w:rsidRPr="00974635">
        <w:rPr>
          <w:rFonts w:ascii="Arial" w:hAnsi="Arial" w:cs="Arial"/>
          <w:lang w:val="de-DE"/>
        </w:rPr>
        <w:t xml:space="preserve">. </w:t>
      </w:r>
      <w:r w:rsidR="002F5087" w:rsidRPr="00974635">
        <w:rPr>
          <w:rFonts w:ascii="Arial" w:hAnsi="Arial" w:cs="Arial"/>
          <w:lang w:val="de-DE"/>
        </w:rPr>
        <w:t>Betriebszeiten Pitztaler Gletscher: täglich von 8.30 Uhr bis 16</w:t>
      </w:r>
      <w:r w:rsidR="000B137F" w:rsidRPr="00974635">
        <w:rPr>
          <w:rFonts w:ascii="Arial" w:hAnsi="Arial" w:cs="Arial"/>
          <w:lang w:val="de-DE"/>
        </w:rPr>
        <w:t xml:space="preserve"> </w:t>
      </w:r>
      <w:r w:rsidR="002F5087" w:rsidRPr="00974635">
        <w:rPr>
          <w:rFonts w:ascii="Arial" w:hAnsi="Arial" w:cs="Arial"/>
          <w:lang w:val="de-DE"/>
        </w:rPr>
        <w:t>Uhr).</w:t>
      </w:r>
      <w:r w:rsidR="00E05EFA" w:rsidRPr="00974635">
        <w:rPr>
          <w:rFonts w:ascii="Arial" w:hAnsi="Arial" w:cs="Arial"/>
          <w:lang w:val="de-DE"/>
        </w:rPr>
        <w:t xml:space="preserve"> </w:t>
      </w:r>
      <w:hyperlink r:id="rId9" w:history="1">
        <w:r w:rsidR="000B137F" w:rsidRPr="00974635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2C2D4C" w:rsidRPr="0097463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10" w:history="1">
        <w:r w:rsidR="002C2D4C" w:rsidRPr="00974635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664B42" w:rsidRPr="00974635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625B4"/>
    <w:rsid w:val="00077716"/>
    <w:rsid w:val="0008121F"/>
    <w:rsid w:val="00086952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C2D4C"/>
    <w:rsid w:val="002D2569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65F8"/>
    <w:rsid w:val="004D6AAC"/>
    <w:rsid w:val="004E1F18"/>
    <w:rsid w:val="004E7DE2"/>
    <w:rsid w:val="004F3CC5"/>
    <w:rsid w:val="00517B96"/>
    <w:rsid w:val="00527BD7"/>
    <w:rsid w:val="00536D72"/>
    <w:rsid w:val="0055334D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D1D17"/>
    <w:rsid w:val="005D523A"/>
    <w:rsid w:val="005E4E7C"/>
    <w:rsid w:val="005F1A76"/>
    <w:rsid w:val="00601AEA"/>
    <w:rsid w:val="006124A3"/>
    <w:rsid w:val="00616F4B"/>
    <w:rsid w:val="00626046"/>
    <w:rsid w:val="00640F9C"/>
    <w:rsid w:val="00643B82"/>
    <w:rsid w:val="00650126"/>
    <w:rsid w:val="00651FB2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43A7D"/>
    <w:rsid w:val="00772EEA"/>
    <w:rsid w:val="0078546B"/>
    <w:rsid w:val="007A6462"/>
    <w:rsid w:val="007B2192"/>
    <w:rsid w:val="007D113E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11D0"/>
    <w:rsid w:val="00896DB0"/>
    <w:rsid w:val="008A357D"/>
    <w:rsid w:val="008A42EA"/>
    <w:rsid w:val="008A499A"/>
    <w:rsid w:val="008A544E"/>
    <w:rsid w:val="008C7402"/>
    <w:rsid w:val="008C77EB"/>
    <w:rsid w:val="008D0281"/>
    <w:rsid w:val="008D6666"/>
    <w:rsid w:val="008E050A"/>
    <w:rsid w:val="008E1BD1"/>
    <w:rsid w:val="008F3B64"/>
    <w:rsid w:val="00902365"/>
    <w:rsid w:val="00910296"/>
    <w:rsid w:val="009145BD"/>
    <w:rsid w:val="009155B2"/>
    <w:rsid w:val="00921ACA"/>
    <w:rsid w:val="009316A4"/>
    <w:rsid w:val="009426DE"/>
    <w:rsid w:val="00943ADA"/>
    <w:rsid w:val="00944CF7"/>
    <w:rsid w:val="00950B1D"/>
    <w:rsid w:val="00955196"/>
    <w:rsid w:val="00967A7D"/>
    <w:rsid w:val="00971134"/>
    <w:rsid w:val="009724E2"/>
    <w:rsid w:val="00974635"/>
    <w:rsid w:val="009755BD"/>
    <w:rsid w:val="00975E63"/>
    <w:rsid w:val="00980B98"/>
    <w:rsid w:val="009908D3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26E25"/>
    <w:rsid w:val="00A34D7D"/>
    <w:rsid w:val="00A46C76"/>
    <w:rsid w:val="00A61E8F"/>
    <w:rsid w:val="00A62B55"/>
    <w:rsid w:val="00A92D73"/>
    <w:rsid w:val="00A971B3"/>
    <w:rsid w:val="00AA2DB0"/>
    <w:rsid w:val="00AA5223"/>
    <w:rsid w:val="00AA5BE9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347A9"/>
    <w:rsid w:val="00B4067B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7663"/>
    <w:rsid w:val="00D0209C"/>
    <w:rsid w:val="00D102B9"/>
    <w:rsid w:val="00D166F4"/>
    <w:rsid w:val="00D23083"/>
    <w:rsid w:val="00D30885"/>
    <w:rsid w:val="00D40CD8"/>
    <w:rsid w:val="00D4141E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25390"/>
    <w:rsid w:val="00E26E22"/>
    <w:rsid w:val="00E2716B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ztaler-gletscher.ltibooking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tztaler-gletscher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ztaler-gletscher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35</cp:revision>
  <cp:lastPrinted>2022-07-28T08:22:00Z</cp:lastPrinted>
  <dcterms:created xsi:type="dcterms:W3CDTF">2022-05-18T16:04:00Z</dcterms:created>
  <dcterms:modified xsi:type="dcterms:W3CDTF">2022-08-16T08:42:00Z</dcterms:modified>
</cp:coreProperties>
</file>